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82C42" w:rsidTr="00482C42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4253" w:type="dxa"/>
          </w:tcPr>
          <w:p w:rsidR="00482C42" w:rsidRPr="00482C42" w:rsidRDefault="00482C42" w:rsidP="00482C42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2C42" w:rsidRPr="00482C42" w:rsidRDefault="00482C42" w:rsidP="00482C42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C4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82C4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82C4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82C4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82C4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82C42" w:rsidRPr="00482C42" w:rsidRDefault="00482C42" w:rsidP="00482C42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82C42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482C42" w:rsidRDefault="00482C42" w:rsidP="00482C42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82C42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 w:rsidRPr="00482C42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82C42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482C42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482C42" w:rsidRDefault="00482C42" w:rsidP="00482C42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482C42" w:rsidRDefault="00482C42" w:rsidP="00482C4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482C42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482C42" w:rsidRDefault="00482C42" w:rsidP="00482C4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82C42" w:rsidRDefault="00482C42" w:rsidP="00482C42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7930664" r:id="rId6"/>
              </w:object>
            </w:r>
          </w:p>
        </w:tc>
        <w:tc>
          <w:tcPr>
            <w:tcW w:w="4395" w:type="dxa"/>
          </w:tcPr>
          <w:p w:rsidR="00482C42" w:rsidRPr="00482C42" w:rsidRDefault="00482C42" w:rsidP="00482C42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2C42" w:rsidRPr="00482C42" w:rsidRDefault="00482C42" w:rsidP="00482C42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C4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82C42" w:rsidRDefault="00482C42" w:rsidP="00482C42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482C42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82C42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482C42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 w:rsidRPr="00482C42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 w:rsidRPr="00482C42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82C42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82C42" w:rsidRDefault="00482C42" w:rsidP="00482C42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482C42" w:rsidRDefault="00482C42" w:rsidP="00482C4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  <w:p w:rsidR="00482C42" w:rsidRDefault="00482C42" w:rsidP="00482C4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482C42" w:rsidRDefault="00482C42" w:rsidP="00482C42">
            <w:pPr>
              <w:pStyle w:val="a3"/>
              <w:tabs>
                <w:tab w:val="center" w:pos="2089"/>
              </w:tabs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ab/>
            </w: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DB127E" w:rsidRDefault="00DB127E">
      <w:pPr>
        <w:pBdr>
          <w:bottom w:val="single" w:sz="12" w:space="1" w:color="auto"/>
        </w:pBdr>
      </w:pPr>
    </w:p>
    <w:p w:rsidR="00482C42" w:rsidRDefault="00482C42"/>
    <w:p w:rsidR="00482C42" w:rsidRDefault="00482C42" w:rsidP="00482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2C42" w:rsidRDefault="00482C42" w:rsidP="00482C42">
      <w:pPr>
        <w:jc w:val="center"/>
        <w:rPr>
          <w:b/>
          <w:sz w:val="28"/>
          <w:szCs w:val="28"/>
        </w:rPr>
      </w:pPr>
    </w:p>
    <w:p w:rsidR="00482C42" w:rsidRDefault="00482C42" w:rsidP="00482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7/1                                                                                             05 марта 2020 г.</w:t>
      </w:r>
    </w:p>
    <w:p w:rsidR="00482C42" w:rsidRDefault="00482C42" w:rsidP="00482C42">
      <w:pPr>
        <w:jc w:val="center"/>
        <w:rPr>
          <w:b/>
          <w:sz w:val="28"/>
          <w:szCs w:val="28"/>
        </w:rPr>
      </w:pPr>
    </w:p>
    <w:p w:rsidR="00482C42" w:rsidRPr="00E144CD" w:rsidRDefault="00482C42" w:rsidP="00482C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44CD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>тверждении</w:t>
      </w:r>
      <w:r w:rsidRPr="00E144CD">
        <w:rPr>
          <w:b/>
          <w:bCs/>
          <w:sz w:val="28"/>
          <w:szCs w:val="28"/>
        </w:rPr>
        <w:t xml:space="preserve"> порядка формирования, утверждения и ведения</w:t>
      </w:r>
    </w:p>
    <w:p w:rsidR="00482C42" w:rsidRPr="00E144CD" w:rsidRDefault="00482C42" w:rsidP="00482C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44CD">
        <w:rPr>
          <w:b/>
          <w:bCs/>
          <w:sz w:val="28"/>
          <w:szCs w:val="28"/>
        </w:rPr>
        <w:t xml:space="preserve">планов-графиков закупок для обеспечения муниципальных нужд </w:t>
      </w:r>
      <w:r>
        <w:rPr>
          <w:b/>
          <w:bCs/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b/>
          <w:bCs/>
          <w:sz w:val="28"/>
          <w:szCs w:val="28"/>
        </w:rPr>
        <w:t>Т</w:t>
      </w:r>
      <w:r w:rsidR="00265643">
        <w:rPr>
          <w:b/>
          <w:bCs/>
          <w:sz w:val="28"/>
          <w:szCs w:val="28"/>
        </w:rPr>
        <w:t>укаевский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E144CD">
        <w:rPr>
          <w:b/>
          <w:bCs/>
          <w:sz w:val="28"/>
          <w:szCs w:val="28"/>
        </w:rPr>
        <w:t xml:space="preserve">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bCs/>
            <w:sz w:val="28"/>
            <w:szCs w:val="28"/>
          </w:rPr>
          <w:t>Аургазинский</w:t>
        </w:r>
        <w:proofErr w:type="spellEnd"/>
        <w:r>
          <w:rPr>
            <w:b/>
            <w:bCs/>
            <w:sz w:val="28"/>
            <w:szCs w:val="28"/>
          </w:rPr>
          <w:t xml:space="preserve"> </w:t>
        </w:r>
        <w:r w:rsidRPr="00E144CD">
          <w:rPr>
            <w:b/>
            <w:bCs/>
            <w:sz w:val="28"/>
            <w:szCs w:val="28"/>
          </w:rPr>
          <w:t>район</w:t>
        </w:r>
      </w:smartTag>
      <w:r w:rsidRPr="00E144CD">
        <w:rPr>
          <w:b/>
          <w:bCs/>
          <w:sz w:val="28"/>
          <w:szCs w:val="28"/>
        </w:rPr>
        <w:t xml:space="preserve"> Республики Башкортостан</w:t>
      </w:r>
    </w:p>
    <w:p w:rsidR="00482C42" w:rsidRPr="00E144CD" w:rsidRDefault="00482C42" w:rsidP="00482C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482C42" w:rsidRPr="00E144CD" w:rsidRDefault="00482C42" w:rsidP="00482C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4CD">
        <w:rPr>
          <w:sz w:val="28"/>
          <w:szCs w:val="28"/>
        </w:rPr>
        <w:t xml:space="preserve">В соответствии с </w:t>
      </w:r>
      <w:hyperlink r:id="rId7" w:history="1">
        <w:r w:rsidRPr="00E144CD">
          <w:rPr>
            <w:sz w:val="28"/>
            <w:szCs w:val="28"/>
          </w:rPr>
          <w:t>частью 5 статьи 21</w:t>
        </w:r>
      </w:hyperlink>
      <w:r w:rsidRPr="00E144C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5 апреля 2013 года </w:t>
      </w:r>
      <w:r w:rsidRPr="00F53C67">
        <w:rPr>
          <w:sz w:val="28"/>
          <w:szCs w:val="28"/>
        </w:rPr>
        <w:t xml:space="preserve">№ 44-ФЗ </w:t>
      </w:r>
      <w:r w:rsidRPr="00E144CD">
        <w:rPr>
          <w:sz w:val="28"/>
          <w:szCs w:val="28"/>
        </w:rPr>
        <w:t xml:space="preserve">«О контрактной системе в сфере закупок товаров, работ и услуг для обеспечения государственных и муниципальных нужд» </w:t>
      </w:r>
    </w:p>
    <w:p w:rsidR="00482C42" w:rsidRPr="00E144CD" w:rsidRDefault="00265643" w:rsidP="002656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82C42" w:rsidRPr="00E144CD">
        <w:rPr>
          <w:b/>
          <w:bCs/>
          <w:sz w:val="28"/>
          <w:szCs w:val="28"/>
        </w:rPr>
        <w:t>остановляю</w:t>
      </w:r>
      <w:r w:rsidR="00482C42" w:rsidRPr="00E144CD">
        <w:rPr>
          <w:sz w:val="28"/>
          <w:szCs w:val="28"/>
        </w:rPr>
        <w:t>:</w:t>
      </w:r>
    </w:p>
    <w:p w:rsidR="00482C42" w:rsidRPr="00E144CD" w:rsidRDefault="00482C42" w:rsidP="00482C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4CD">
        <w:rPr>
          <w:sz w:val="28"/>
          <w:szCs w:val="28"/>
        </w:rPr>
        <w:t xml:space="preserve">1. Утвердить прилагаемый </w:t>
      </w:r>
      <w:hyperlink w:anchor="Par32" w:history="1">
        <w:r w:rsidRPr="00E144CD">
          <w:rPr>
            <w:sz w:val="28"/>
            <w:szCs w:val="28"/>
          </w:rPr>
          <w:t>Порядок</w:t>
        </w:r>
      </w:hyperlink>
      <w:r w:rsidRPr="00E144CD">
        <w:rPr>
          <w:sz w:val="28"/>
          <w:szCs w:val="28"/>
        </w:rPr>
        <w:t xml:space="preserve"> формирования, утверждения и ведения план</w:t>
      </w:r>
      <w:r>
        <w:rPr>
          <w:sz w:val="28"/>
          <w:szCs w:val="28"/>
        </w:rPr>
        <w:t>а</w:t>
      </w:r>
      <w:r w:rsidRPr="00E144CD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Pr="00E144CD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 xml:space="preserve">товаров, работ, услуг </w:t>
      </w:r>
      <w:r w:rsidRPr="00E144CD">
        <w:rPr>
          <w:sz w:val="28"/>
          <w:szCs w:val="28"/>
        </w:rPr>
        <w:t xml:space="preserve">для обеспечения </w:t>
      </w:r>
      <w:r w:rsidRPr="00E144CD">
        <w:rPr>
          <w:bCs/>
          <w:sz w:val="28"/>
          <w:szCs w:val="28"/>
        </w:rPr>
        <w:t xml:space="preserve">муниципальных нужд </w:t>
      </w:r>
      <w:r w:rsidRPr="00E74710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Т</w:t>
      </w:r>
      <w:r w:rsidR="00265643">
        <w:rPr>
          <w:sz w:val="28"/>
          <w:szCs w:val="28"/>
        </w:rPr>
        <w:t>укаевский</w:t>
      </w:r>
      <w:proofErr w:type="spellEnd"/>
      <w:r w:rsidRPr="00E74710">
        <w:rPr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E74710">
          <w:rPr>
            <w:sz w:val="28"/>
            <w:szCs w:val="28"/>
          </w:rPr>
          <w:t>Аургазинский</w:t>
        </w:r>
        <w:proofErr w:type="spellEnd"/>
        <w:r w:rsidRPr="00E74710">
          <w:rPr>
            <w:sz w:val="28"/>
            <w:szCs w:val="28"/>
          </w:rPr>
          <w:t xml:space="preserve"> район</w:t>
        </w:r>
      </w:smartTag>
      <w:r w:rsidRPr="00E74710">
        <w:rPr>
          <w:sz w:val="28"/>
          <w:szCs w:val="28"/>
        </w:rPr>
        <w:t xml:space="preserve"> Республики Башкортостан.</w:t>
      </w:r>
    </w:p>
    <w:p w:rsidR="00482C42" w:rsidRPr="00467879" w:rsidRDefault="00482C42" w:rsidP="00482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2</w:t>
      </w:r>
      <w:r w:rsidRPr="00467879">
        <w:rPr>
          <w:color w:val="000000"/>
          <w:sz w:val="28"/>
          <w:szCs w:val="28"/>
        </w:rPr>
        <w:t xml:space="preserve">. 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Т</w:t>
      </w:r>
      <w:r w:rsidR="00265643">
        <w:rPr>
          <w:color w:val="000000"/>
          <w:sz w:val="28"/>
          <w:szCs w:val="28"/>
        </w:rPr>
        <w:t>укаевский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r w:rsidR="00265643" w:rsidRPr="00265643">
        <w:t xml:space="preserve"> </w:t>
      </w:r>
      <w:hyperlink r:id="rId8" w:tgtFrame="_blank" w:history="1">
        <w:r w:rsidR="00265643" w:rsidRPr="00265643">
          <w:rPr>
            <w:rStyle w:val="a5"/>
            <w:color w:val="0000CC"/>
            <w:sz w:val="28"/>
            <w:szCs w:val="28"/>
            <w:shd w:val="clear" w:color="auto" w:fill="FFFFFF"/>
          </w:rPr>
          <w:t>http://sp-tukaevo.ru/alpufa</w:t>
        </w:r>
      </w:hyperlink>
      <w:r w:rsidRPr="00467879">
        <w:rPr>
          <w:sz w:val="28"/>
          <w:szCs w:val="28"/>
          <w:lang w:eastAsia="ar-SA"/>
        </w:rPr>
        <w:t xml:space="preserve">.  </w:t>
      </w:r>
    </w:p>
    <w:p w:rsidR="00482C42" w:rsidRPr="00467879" w:rsidRDefault="00482C42" w:rsidP="00482C4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06BD6">
        <w:rPr>
          <w:sz w:val="28"/>
          <w:szCs w:val="28"/>
          <w:lang w:eastAsia="ar-SA"/>
        </w:rPr>
        <w:t>3</w:t>
      </w:r>
      <w:r w:rsidRPr="00467879">
        <w:rPr>
          <w:sz w:val="28"/>
          <w:szCs w:val="28"/>
          <w:lang w:eastAsia="ar-SA"/>
        </w:rPr>
        <w:t xml:space="preserve">. </w:t>
      </w:r>
      <w:r w:rsidRPr="00467879">
        <w:rPr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482C42" w:rsidRDefault="00482C42" w:rsidP="00482C42">
      <w:pPr>
        <w:ind w:firstLine="540"/>
        <w:jc w:val="both"/>
        <w:rPr>
          <w:sz w:val="28"/>
          <w:szCs w:val="28"/>
        </w:rPr>
      </w:pPr>
      <w:r w:rsidRPr="00842811">
        <w:rPr>
          <w:color w:val="000000"/>
          <w:sz w:val="28"/>
          <w:szCs w:val="28"/>
        </w:rPr>
        <w:t>4</w:t>
      </w:r>
      <w:r w:rsidRPr="00467879">
        <w:rPr>
          <w:color w:val="000000"/>
          <w:sz w:val="28"/>
          <w:szCs w:val="28"/>
        </w:rPr>
        <w:t xml:space="preserve">.  </w:t>
      </w:r>
      <w:proofErr w:type="gramStart"/>
      <w:r w:rsidRPr="00467879">
        <w:rPr>
          <w:color w:val="000000"/>
          <w:sz w:val="28"/>
          <w:szCs w:val="28"/>
        </w:rPr>
        <w:t>Контроль за</w:t>
      </w:r>
      <w:proofErr w:type="gramEnd"/>
      <w:r w:rsidRPr="00467879"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 w:rsidR="00265643">
        <w:rPr>
          <w:color w:val="000000"/>
          <w:sz w:val="28"/>
          <w:szCs w:val="28"/>
        </w:rPr>
        <w:t>.</w:t>
      </w:r>
    </w:p>
    <w:p w:rsidR="00482C42" w:rsidRDefault="00482C42" w:rsidP="00482C42">
      <w:pPr>
        <w:ind w:firstLine="540"/>
        <w:jc w:val="both"/>
        <w:rPr>
          <w:sz w:val="28"/>
          <w:szCs w:val="28"/>
        </w:rPr>
      </w:pPr>
    </w:p>
    <w:p w:rsidR="00482C42" w:rsidRDefault="00482C42" w:rsidP="00482C42">
      <w:pPr>
        <w:ind w:firstLine="540"/>
        <w:jc w:val="both"/>
        <w:rPr>
          <w:sz w:val="28"/>
          <w:szCs w:val="28"/>
        </w:rPr>
      </w:pPr>
    </w:p>
    <w:p w:rsidR="00482C42" w:rsidRDefault="00482C42" w:rsidP="00482C42">
      <w:pPr>
        <w:ind w:firstLine="540"/>
        <w:jc w:val="both"/>
        <w:rPr>
          <w:sz w:val="28"/>
          <w:szCs w:val="28"/>
        </w:rPr>
      </w:pPr>
    </w:p>
    <w:p w:rsidR="00482C42" w:rsidRPr="00E144CD" w:rsidRDefault="00482C42" w:rsidP="00482C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82C42" w:rsidRDefault="00482C42" w:rsidP="00482C42">
      <w:pPr>
        <w:shd w:val="clear" w:color="auto" w:fill="FFFFFF"/>
        <w:spacing w:before="7" w:line="331" w:lineRule="exact"/>
        <w:ind w:right="7"/>
        <w:jc w:val="both"/>
        <w:rPr>
          <w:sz w:val="28"/>
          <w:szCs w:val="28"/>
        </w:rPr>
      </w:pPr>
    </w:p>
    <w:p w:rsidR="00482C42" w:rsidRDefault="00482C42" w:rsidP="00482C42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82C42" w:rsidRDefault="00482C42" w:rsidP="00482C42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265643">
        <w:rPr>
          <w:sz w:val="28"/>
          <w:szCs w:val="28"/>
        </w:rPr>
        <w:t>укаевский</w:t>
      </w:r>
      <w:proofErr w:type="spellEnd"/>
      <w:r>
        <w:rPr>
          <w:sz w:val="28"/>
          <w:szCs w:val="28"/>
        </w:rPr>
        <w:t xml:space="preserve"> сельсовет </w:t>
      </w:r>
      <w:r w:rsidR="00265643">
        <w:rPr>
          <w:sz w:val="28"/>
          <w:szCs w:val="28"/>
        </w:rPr>
        <w:t xml:space="preserve">                                                                   А.М. Баширов          </w:t>
      </w:r>
    </w:p>
    <w:p w:rsidR="00482C42" w:rsidRDefault="00482C42" w:rsidP="00482C42">
      <w:pPr>
        <w:shd w:val="clear" w:color="auto" w:fill="FFFFFF"/>
        <w:spacing w:before="7" w:line="331" w:lineRule="exact"/>
        <w:ind w:right="7"/>
      </w:pPr>
      <w:r>
        <w:rPr>
          <w:sz w:val="28"/>
          <w:szCs w:val="28"/>
        </w:rPr>
        <w:t xml:space="preserve">МР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Аургазинский</w:t>
        </w:r>
        <w:proofErr w:type="spellEnd"/>
        <w:r>
          <w:rPr>
            <w:sz w:val="28"/>
            <w:szCs w:val="28"/>
          </w:rPr>
          <w:t xml:space="preserve"> район</w:t>
        </w:r>
      </w:smartTag>
      <w:r>
        <w:rPr>
          <w:sz w:val="28"/>
          <w:szCs w:val="28"/>
        </w:rPr>
        <w:t xml:space="preserve"> РБ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5643" w:rsidRPr="00265643" w:rsidRDefault="00482C42" w:rsidP="00265643">
      <w:pPr>
        <w:shd w:val="clear" w:color="auto" w:fill="FFFFFF"/>
        <w:spacing w:before="7" w:line="331" w:lineRule="exact"/>
        <w:ind w:right="7"/>
        <w:jc w:val="right"/>
        <w:rPr>
          <w:sz w:val="28"/>
          <w:szCs w:val="28"/>
        </w:rPr>
      </w:pPr>
      <w:r w:rsidRPr="00E144CD">
        <w:rPr>
          <w:sz w:val="28"/>
          <w:szCs w:val="28"/>
          <w:highlight w:val="yellow"/>
        </w:rPr>
        <w:br w:type="page"/>
      </w:r>
      <w:r w:rsidR="00265643" w:rsidRPr="00265643">
        <w:rPr>
          <w:sz w:val="28"/>
          <w:szCs w:val="28"/>
        </w:rPr>
        <w:lastRenderedPageBreak/>
        <w:t xml:space="preserve">Приложение </w:t>
      </w:r>
      <w:r w:rsidR="00265643" w:rsidRPr="00265643">
        <w:rPr>
          <w:sz w:val="28"/>
          <w:szCs w:val="28"/>
        </w:rPr>
        <w:br/>
        <w:t xml:space="preserve">к постановлению главы </w:t>
      </w:r>
    </w:p>
    <w:p w:rsidR="00265643" w:rsidRPr="00265643" w:rsidRDefault="00265643" w:rsidP="00265643">
      <w:pPr>
        <w:shd w:val="clear" w:color="auto" w:fill="FFFFFF"/>
        <w:spacing w:before="7" w:line="331" w:lineRule="exact"/>
        <w:ind w:right="7"/>
        <w:jc w:val="right"/>
        <w:rPr>
          <w:sz w:val="28"/>
          <w:szCs w:val="28"/>
        </w:rPr>
      </w:pPr>
      <w:r w:rsidRPr="00265643">
        <w:rPr>
          <w:sz w:val="28"/>
          <w:szCs w:val="28"/>
        </w:rPr>
        <w:t>Администрации сельского поселения</w:t>
      </w:r>
    </w:p>
    <w:p w:rsidR="00265643" w:rsidRPr="00265643" w:rsidRDefault="00265643" w:rsidP="00265643">
      <w:pPr>
        <w:shd w:val="clear" w:color="auto" w:fill="FFFFFF"/>
        <w:spacing w:before="7" w:line="331" w:lineRule="exact"/>
        <w:ind w:right="7"/>
        <w:jc w:val="right"/>
        <w:rPr>
          <w:sz w:val="28"/>
          <w:szCs w:val="28"/>
        </w:rPr>
      </w:pPr>
      <w:proofErr w:type="spellStart"/>
      <w:r w:rsidRPr="00265643">
        <w:rPr>
          <w:sz w:val="28"/>
          <w:szCs w:val="28"/>
        </w:rPr>
        <w:t>Т</w:t>
      </w:r>
      <w:r>
        <w:rPr>
          <w:sz w:val="28"/>
          <w:szCs w:val="28"/>
        </w:rPr>
        <w:t>укаевский</w:t>
      </w:r>
      <w:proofErr w:type="spellEnd"/>
      <w:r w:rsidRPr="00265643">
        <w:rPr>
          <w:sz w:val="28"/>
          <w:szCs w:val="28"/>
        </w:rPr>
        <w:t xml:space="preserve"> сельсовет МР</w:t>
      </w:r>
    </w:p>
    <w:p w:rsidR="00265643" w:rsidRPr="00265643" w:rsidRDefault="00265643" w:rsidP="00265643">
      <w:pPr>
        <w:shd w:val="clear" w:color="auto" w:fill="FFFFFF"/>
        <w:spacing w:before="7" w:line="331" w:lineRule="exact"/>
        <w:ind w:right="7"/>
        <w:jc w:val="right"/>
      </w:pPr>
      <w:r w:rsidRPr="00265643">
        <w:rPr>
          <w:sz w:val="28"/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265643">
          <w:rPr>
            <w:sz w:val="28"/>
            <w:szCs w:val="28"/>
          </w:rPr>
          <w:t>Аургазинский</w:t>
        </w:r>
        <w:proofErr w:type="spellEnd"/>
        <w:r w:rsidRPr="00265643">
          <w:rPr>
            <w:sz w:val="28"/>
            <w:szCs w:val="28"/>
          </w:rPr>
          <w:t xml:space="preserve"> район</w:t>
        </w:r>
      </w:smartTag>
      <w:r w:rsidRPr="00265643">
        <w:rPr>
          <w:sz w:val="28"/>
          <w:szCs w:val="28"/>
        </w:rPr>
        <w:t xml:space="preserve"> РБ</w:t>
      </w:r>
    </w:p>
    <w:p w:rsidR="00265643" w:rsidRPr="00265643" w:rsidRDefault="00265643" w:rsidP="002656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«05</w:t>
      </w:r>
      <w:r w:rsidRPr="00265643">
        <w:rPr>
          <w:sz w:val="28"/>
          <w:szCs w:val="28"/>
        </w:rPr>
        <w:t xml:space="preserve">» марта </w:t>
      </w:r>
      <w:smartTag w:uri="urn:schemas-microsoft-com:office:smarttags" w:element="metricconverter">
        <w:smartTagPr>
          <w:attr w:name="ProductID" w:val="2020 г"/>
        </w:smartTagPr>
        <w:r w:rsidRPr="00265643"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7/1</w:t>
      </w:r>
    </w:p>
    <w:p w:rsidR="00265643" w:rsidRPr="00265643" w:rsidRDefault="00265643" w:rsidP="0026564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265643" w:rsidRPr="00265643" w:rsidRDefault="00265643" w:rsidP="0026564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65643" w:rsidRPr="00265643" w:rsidRDefault="00265643" w:rsidP="002656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265643">
        <w:rPr>
          <w:b/>
          <w:bCs/>
          <w:sz w:val="28"/>
          <w:szCs w:val="28"/>
        </w:rPr>
        <w:t>ПОРЯДОК</w:t>
      </w:r>
    </w:p>
    <w:p w:rsidR="00265643" w:rsidRPr="00265643" w:rsidRDefault="00265643" w:rsidP="002656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5643">
        <w:rPr>
          <w:b/>
          <w:bCs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СЕЛЬСКОГО ПОСЕЛЕНИЯ </w:t>
      </w:r>
      <w:r>
        <w:rPr>
          <w:b/>
          <w:bCs/>
          <w:sz w:val="28"/>
          <w:szCs w:val="28"/>
        </w:rPr>
        <w:t>ТУКАЕВСКИЙ</w:t>
      </w:r>
      <w:r w:rsidRPr="00265643">
        <w:rPr>
          <w:b/>
          <w:bCs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65643">
          <w:rPr>
            <w:b/>
            <w:bCs/>
            <w:sz w:val="28"/>
            <w:szCs w:val="28"/>
          </w:rPr>
          <w:t>АУРГАЗИНСКИЙ РАЙОН</w:t>
        </w:r>
      </w:smartTag>
      <w:r w:rsidRPr="00265643">
        <w:rPr>
          <w:b/>
          <w:bCs/>
          <w:sz w:val="28"/>
          <w:szCs w:val="28"/>
        </w:rPr>
        <w:t xml:space="preserve"> РЕСПУБЛИКИ БАШКОРТОСТАН</w:t>
      </w:r>
    </w:p>
    <w:p w:rsidR="00265643" w:rsidRPr="00265643" w:rsidRDefault="00265643" w:rsidP="00265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643" w:rsidRPr="00265643" w:rsidRDefault="00265643" w:rsidP="00265643">
      <w:pPr>
        <w:shd w:val="clear" w:color="auto" w:fill="FFFFFF"/>
        <w:spacing w:before="7" w:line="331" w:lineRule="exact"/>
        <w:ind w:right="7"/>
        <w:jc w:val="both"/>
      </w:pPr>
      <w:r w:rsidRPr="00265643">
        <w:rPr>
          <w:sz w:val="28"/>
          <w:szCs w:val="28"/>
        </w:rPr>
        <w:t xml:space="preserve">1. Настоящий Порядок устанавливает порядок формирования, утверждения и ведения плана-графика закупок товаров, работ, услуг для обеспечения </w:t>
      </w:r>
      <w:r w:rsidRPr="00265643">
        <w:rPr>
          <w:bCs/>
          <w:sz w:val="28"/>
          <w:szCs w:val="28"/>
        </w:rPr>
        <w:t xml:space="preserve">муниципальных нужд </w:t>
      </w:r>
      <w:r w:rsidRPr="00265643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65643">
        <w:rPr>
          <w:sz w:val="28"/>
          <w:szCs w:val="28"/>
        </w:rPr>
        <w:t>Т</w:t>
      </w:r>
      <w:r>
        <w:rPr>
          <w:sz w:val="28"/>
          <w:szCs w:val="28"/>
        </w:rPr>
        <w:t>укаевский</w:t>
      </w:r>
      <w:proofErr w:type="spellEnd"/>
      <w:r w:rsidRPr="00265643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сельсовет МР Аургазинский"/>
        </w:smartTagPr>
        <w:r w:rsidRPr="00265643">
          <w:rPr>
            <w:sz w:val="28"/>
            <w:szCs w:val="28"/>
          </w:rPr>
          <w:t xml:space="preserve">сельсовет МР </w:t>
        </w:r>
        <w:proofErr w:type="spellStart"/>
        <w:smartTag w:uri="urn:schemas-microsoft-com:office:smarttags" w:element="PersonName">
          <w:smartTagPr>
            <w:attr w:name="ProductID" w:val="Аургазинский район"/>
          </w:smartTagPr>
          <w:r w:rsidRPr="00265643">
            <w:rPr>
              <w:sz w:val="28"/>
              <w:szCs w:val="28"/>
            </w:rPr>
            <w:t>Аургазинский</w:t>
          </w:r>
        </w:smartTag>
      </w:smartTag>
      <w:proofErr w:type="spellEnd"/>
      <w:r w:rsidRPr="00265643">
        <w:rPr>
          <w:sz w:val="28"/>
          <w:szCs w:val="28"/>
        </w:rPr>
        <w:t xml:space="preserve"> район</w:t>
      </w:r>
      <w:r w:rsidRPr="00265643">
        <w:rPr>
          <w:sz w:val="28"/>
          <w:szCs w:val="28"/>
        </w:rPr>
        <w:t xml:space="preserve"> РБ </w:t>
      </w:r>
      <w:r w:rsidRPr="00265643">
        <w:rPr>
          <w:bCs/>
          <w:sz w:val="28"/>
          <w:szCs w:val="28"/>
        </w:rPr>
        <w:t>(далее – закупки)</w:t>
      </w:r>
      <w:r w:rsidRPr="00265643">
        <w:rPr>
          <w:sz w:val="28"/>
          <w:szCs w:val="28"/>
        </w:rPr>
        <w:t>.</w:t>
      </w:r>
    </w:p>
    <w:p w:rsidR="00265643" w:rsidRPr="00265643" w:rsidRDefault="00265643" w:rsidP="00265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2. Планы-графики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</w:t>
      </w:r>
      <w:r w:rsidRPr="00265643">
        <w:rPr>
          <w:sz w:val="28"/>
          <w:szCs w:val="28"/>
        </w:rPr>
        <w:br/>
        <w:t>и (или) исполнение обязательств в соответствии с бюджетным законодательством Российской Федерации;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color w:val="000000"/>
          <w:sz w:val="28"/>
          <w:szCs w:val="28"/>
        </w:rPr>
        <w:t xml:space="preserve">3. Планы-графики закупок формируются заказчиками, указанными </w:t>
      </w:r>
      <w:r w:rsidRPr="00265643">
        <w:rPr>
          <w:color w:val="000000"/>
          <w:sz w:val="28"/>
          <w:szCs w:val="28"/>
        </w:rPr>
        <w:br/>
        <w:t xml:space="preserve">в пункте 2 настоящего Порядка, ежегодно </w:t>
      </w:r>
      <w:r w:rsidRPr="00265643">
        <w:rPr>
          <w:sz w:val="28"/>
          <w:szCs w:val="28"/>
        </w:rPr>
        <w:t xml:space="preserve">на очередной финансовый год </w:t>
      </w:r>
      <w:r w:rsidRPr="00265643">
        <w:rPr>
          <w:sz w:val="28"/>
          <w:szCs w:val="28"/>
        </w:rPr>
        <w:br/>
        <w:t>в соответствии с планом закупок, предусмотренным статьей 17 Федерального закона, в следующем порядке: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265643">
        <w:rPr>
          <w:sz w:val="28"/>
          <w:szCs w:val="28"/>
        </w:rPr>
        <w:t>- муниципальные заказчики</w:t>
      </w:r>
      <w:r w:rsidRPr="00265643">
        <w:t xml:space="preserve"> </w:t>
      </w:r>
      <w:r w:rsidRPr="00265643">
        <w:rPr>
          <w:sz w:val="28"/>
          <w:szCs w:val="28"/>
        </w:rPr>
        <w:t xml:space="preserve">в сроки, </w:t>
      </w:r>
      <w:r w:rsidRPr="00265643">
        <w:rPr>
          <w:color w:val="000000"/>
          <w:sz w:val="28"/>
          <w:szCs w:val="28"/>
        </w:rPr>
        <w:t xml:space="preserve">установленные главными распорядителями средств бюджета </w:t>
      </w:r>
      <w:r w:rsidRPr="00265643">
        <w:rPr>
          <w:sz w:val="28"/>
          <w:szCs w:val="28"/>
        </w:rPr>
        <w:t xml:space="preserve">сельского поселения </w:t>
      </w:r>
      <w:proofErr w:type="spellStart"/>
      <w:r w:rsidRPr="00265643">
        <w:rPr>
          <w:sz w:val="28"/>
          <w:szCs w:val="28"/>
        </w:rPr>
        <w:t>Т</w:t>
      </w:r>
      <w:r>
        <w:rPr>
          <w:sz w:val="28"/>
          <w:szCs w:val="28"/>
        </w:rPr>
        <w:t>укаевский</w:t>
      </w:r>
      <w:proofErr w:type="spellEnd"/>
      <w:r w:rsidRPr="00265643">
        <w:rPr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265643">
          <w:rPr>
            <w:sz w:val="28"/>
            <w:szCs w:val="28"/>
          </w:rPr>
          <w:t>Аургазинский</w:t>
        </w:r>
        <w:proofErr w:type="spellEnd"/>
        <w:r w:rsidRPr="00265643">
          <w:rPr>
            <w:sz w:val="28"/>
            <w:szCs w:val="28"/>
          </w:rPr>
          <w:t xml:space="preserve"> район</w:t>
        </w:r>
      </w:smartTag>
      <w:r w:rsidRPr="00265643">
        <w:rPr>
          <w:sz w:val="28"/>
          <w:szCs w:val="28"/>
        </w:rPr>
        <w:t xml:space="preserve"> Республики Башкортостан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265643">
          <w:rPr>
            <w:sz w:val="28"/>
            <w:szCs w:val="28"/>
          </w:rPr>
          <w:t>Аургазинский</w:t>
        </w:r>
        <w:proofErr w:type="spellEnd"/>
        <w:r w:rsidRPr="00265643">
          <w:rPr>
            <w:sz w:val="28"/>
            <w:szCs w:val="28"/>
          </w:rPr>
          <w:t xml:space="preserve"> район</w:t>
        </w:r>
      </w:smartTag>
      <w:r w:rsidRPr="00265643">
        <w:rPr>
          <w:sz w:val="28"/>
          <w:szCs w:val="28"/>
        </w:rPr>
        <w:t xml:space="preserve"> Республики Башкортостан</w:t>
      </w:r>
      <w:r w:rsidRPr="00265643">
        <w:rPr>
          <w:color w:val="000000"/>
          <w:sz w:val="28"/>
          <w:szCs w:val="28"/>
        </w:rPr>
        <w:t>:</w:t>
      </w:r>
    </w:p>
    <w:p w:rsidR="00265643" w:rsidRPr="00265643" w:rsidRDefault="00265643" w:rsidP="002656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265643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</w:t>
      </w:r>
      <w:r w:rsidRPr="00265643">
        <w:rPr>
          <w:color w:val="000000"/>
          <w:sz w:val="28"/>
          <w:szCs w:val="28"/>
        </w:rPr>
        <w:br/>
        <w:t>о бюджете на очередной финансовый год и плановый период на рассмотрение</w:t>
      </w:r>
      <w:r>
        <w:rPr>
          <w:color w:val="000000"/>
          <w:sz w:val="28"/>
          <w:szCs w:val="28"/>
        </w:rPr>
        <w:t>;</w:t>
      </w:r>
      <w:r w:rsidRPr="00265643">
        <w:rPr>
          <w:color w:val="000000"/>
          <w:sz w:val="28"/>
          <w:szCs w:val="28"/>
        </w:rPr>
        <w:t xml:space="preserve"> </w:t>
      </w:r>
      <w:r w:rsidRPr="00265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265643">
        <w:rPr>
          <w:color w:val="000000"/>
          <w:sz w:val="28"/>
          <w:szCs w:val="28"/>
        </w:rPr>
        <w:t xml:space="preserve">в Совет </w:t>
      </w:r>
      <w:r w:rsidRPr="0026564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Тукаевский</w:t>
      </w:r>
      <w:proofErr w:type="spellEnd"/>
      <w:r w:rsidRPr="00265643">
        <w:rPr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265643">
          <w:rPr>
            <w:sz w:val="28"/>
            <w:szCs w:val="28"/>
          </w:rPr>
          <w:t>Аургазинский</w:t>
        </w:r>
        <w:proofErr w:type="spellEnd"/>
        <w:r w:rsidRPr="00265643">
          <w:rPr>
            <w:sz w:val="28"/>
            <w:szCs w:val="28"/>
          </w:rPr>
          <w:t xml:space="preserve"> район</w:t>
        </w:r>
      </w:smartTag>
      <w:r w:rsidRPr="00265643">
        <w:rPr>
          <w:sz w:val="28"/>
          <w:szCs w:val="28"/>
        </w:rPr>
        <w:t xml:space="preserve"> Республики Башкортостан (далее – внесение на рассмотрение проекта решения о бюджете), но не позднее чем через 15 рабочих дней с момента внесения на рассмотрение проекта решения о бюджете</w:t>
      </w:r>
      <w:r w:rsidRPr="00265643">
        <w:rPr>
          <w:color w:val="000000"/>
          <w:sz w:val="28"/>
          <w:szCs w:val="28"/>
        </w:rPr>
        <w:t>;</w:t>
      </w:r>
      <w:proofErr w:type="gramEnd"/>
    </w:p>
    <w:p w:rsidR="00265643" w:rsidRPr="00265643" w:rsidRDefault="00265643" w:rsidP="00265643">
      <w:pPr>
        <w:pStyle w:val="ConsPlusNormal"/>
        <w:ind w:firstLine="540"/>
        <w:jc w:val="both"/>
        <w:rPr>
          <w:color w:val="000000"/>
          <w:highlight w:val="yellow"/>
        </w:rPr>
      </w:pPr>
      <w:r w:rsidRPr="00265643">
        <w:t xml:space="preserve">утверждают сформированные планы-графики закупок после их уточнения (при необходимости) и доведения </w:t>
      </w:r>
      <w:r w:rsidRPr="00265643">
        <w:rPr>
          <w:color w:val="000000"/>
        </w:rPr>
        <w:t xml:space="preserve">до соответствующего муниципального заказчика объема прав в денежном выражении на принятие </w:t>
      </w:r>
      <w:r w:rsidRPr="00265643">
        <w:rPr>
          <w:color w:val="000000"/>
        </w:rPr>
        <w:lastRenderedPageBreak/>
        <w:t>и (или) исполнение обязательств в соответствии с бюджетным законодательством Российской Федерации;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4. </w:t>
      </w:r>
      <w:proofErr w:type="gramStart"/>
      <w:r w:rsidRPr="00265643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</w:t>
      </w:r>
      <w:proofErr w:type="gramEnd"/>
      <w:r w:rsidRPr="00265643">
        <w:rPr>
          <w:sz w:val="28"/>
          <w:szCs w:val="28"/>
        </w:rPr>
        <w:t xml:space="preserve"> Российской Федерации в соответствии со </w:t>
      </w:r>
      <w:hyperlink r:id="rId9" w:history="1">
        <w:r w:rsidRPr="00265643">
          <w:rPr>
            <w:sz w:val="28"/>
            <w:szCs w:val="28"/>
          </w:rPr>
          <w:t>статьей 111</w:t>
        </w:r>
      </w:hyperlink>
      <w:r w:rsidRPr="00265643">
        <w:rPr>
          <w:sz w:val="28"/>
          <w:szCs w:val="28"/>
        </w:rPr>
        <w:t xml:space="preserve"> Федерального закона.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5. </w:t>
      </w:r>
      <w:proofErr w:type="gramStart"/>
      <w:r w:rsidRPr="00265643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</w:t>
      </w:r>
      <w:r w:rsidR="00BA4B2D">
        <w:rPr>
          <w:sz w:val="28"/>
          <w:szCs w:val="28"/>
        </w:rPr>
        <w:t xml:space="preserve"> </w:t>
      </w:r>
      <w:r w:rsidRPr="00265643">
        <w:rPr>
          <w:sz w:val="28"/>
          <w:szCs w:val="28"/>
        </w:rPr>
        <w:t xml:space="preserve">соответствии </w:t>
      </w:r>
      <w:r w:rsidRPr="00265643">
        <w:rPr>
          <w:sz w:val="28"/>
          <w:szCs w:val="28"/>
        </w:rPr>
        <w:br/>
        <w:t>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6. </w:t>
      </w:r>
      <w:proofErr w:type="gramStart"/>
      <w:r w:rsidRPr="00265643">
        <w:rPr>
          <w:sz w:val="28"/>
          <w:szCs w:val="28"/>
        </w:rPr>
        <w:t xml:space="preserve">В план-график закупок включается информация о закупках, </w:t>
      </w:r>
      <w:r w:rsidRPr="00265643">
        <w:rPr>
          <w:sz w:val="28"/>
          <w:szCs w:val="28"/>
        </w:rPr>
        <w:br/>
        <w:t xml:space="preserve"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</w:t>
      </w:r>
      <w:r w:rsidRPr="00265643">
        <w:rPr>
          <w:sz w:val="28"/>
          <w:szCs w:val="28"/>
        </w:rPr>
        <w:br/>
        <w:t>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7. В случае если период осуществления закупки, включаемой </w:t>
      </w:r>
      <w:r w:rsidRPr="00265643">
        <w:rPr>
          <w:sz w:val="28"/>
          <w:szCs w:val="28"/>
        </w:rPr>
        <w:br/>
        <w:t xml:space="preserve">в план-график закупок заказчиков, указанных в пункте 2 настоящего Порядка, </w:t>
      </w:r>
      <w:r w:rsidRPr="00265643">
        <w:rPr>
          <w:sz w:val="28"/>
          <w:szCs w:val="28"/>
        </w:rPr>
        <w:br/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8. Заказчики, указанные в пункте 2 настоящего Порядка, ведут </w:t>
      </w:r>
      <w:r w:rsidRPr="00265643">
        <w:rPr>
          <w:sz w:val="28"/>
          <w:szCs w:val="28"/>
        </w:rPr>
        <w:br/>
        <w:t xml:space="preserve">планы-графики закупок в соответствии с положениями Федерального закона </w:t>
      </w:r>
      <w:r w:rsidRPr="00265643">
        <w:rPr>
          <w:sz w:val="28"/>
          <w:szCs w:val="28"/>
        </w:rPr>
        <w:br/>
        <w:t xml:space="preserve">и настоящего Порядка. Внесение изменений в планы-графики закупок осуществляется в случае внесения изменений в план закупок, а также </w:t>
      </w:r>
      <w:r w:rsidRPr="00265643">
        <w:rPr>
          <w:sz w:val="28"/>
          <w:szCs w:val="28"/>
        </w:rPr>
        <w:br/>
        <w:t>в следующих случаях, в том числе не требующих внесения изменений в планы закупок: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</w:r>
      <w:r w:rsidRPr="00265643">
        <w:rPr>
          <w:sz w:val="28"/>
          <w:szCs w:val="28"/>
        </w:rPr>
        <w:lastRenderedPageBreak/>
        <w:t>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proofErr w:type="gramStart"/>
      <w:r w:rsidRPr="00265643">
        <w:rPr>
          <w:sz w:val="28"/>
          <w:szCs w:val="28"/>
        </w:rPr>
        <w:t xml:space="preserve">б) изменение планируемой даты начала осуществления закупки, сроков </w:t>
      </w:r>
      <w:r w:rsidRPr="00265643">
        <w:rPr>
          <w:sz w:val="28"/>
          <w:szCs w:val="28"/>
        </w:rPr>
        <w:br/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265643">
        <w:rPr>
          <w:sz w:val="28"/>
          <w:szCs w:val="28"/>
        </w:rPr>
        <w:t>позднее</w:t>
      </w:r>
      <w:proofErr w:type="gramEnd"/>
      <w:r w:rsidRPr="00265643">
        <w:rPr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</w:t>
      </w:r>
      <w:r w:rsidRPr="00265643">
        <w:rPr>
          <w:sz w:val="28"/>
          <w:szCs w:val="28"/>
        </w:rPr>
        <w:br/>
        <w:t xml:space="preserve">- на официальном сайте Российской Федерации в информационно-телекоммуникационной сети Интернет для размещения информации </w:t>
      </w:r>
      <w:r w:rsidRPr="00265643">
        <w:rPr>
          <w:sz w:val="28"/>
          <w:szCs w:val="28"/>
        </w:rPr>
        <w:br/>
        <w:t xml:space="preserve">о размещении заказов на поставки товаров, выполнение работ, оказание услуг (www.zakupki.gov.ru)) извещения об </w:t>
      </w:r>
      <w:proofErr w:type="gramStart"/>
      <w:r w:rsidRPr="00265643">
        <w:rPr>
          <w:sz w:val="28"/>
          <w:szCs w:val="28"/>
        </w:rPr>
        <w:t>осуществлении</w:t>
      </w:r>
      <w:proofErr w:type="gramEnd"/>
      <w:r w:rsidRPr="00265643">
        <w:rPr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</w:t>
      </w:r>
      <w:r w:rsidRPr="00265643">
        <w:rPr>
          <w:sz w:val="28"/>
          <w:szCs w:val="28"/>
        </w:rPr>
        <w:br/>
        <w:t xml:space="preserve">не предусмотрено размещение извещения об осуществлении закупки </w:t>
      </w:r>
      <w:r w:rsidRPr="00265643">
        <w:rPr>
          <w:sz w:val="28"/>
          <w:szCs w:val="28"/>
        </w:rPr>
        <w:br/>
        <w:t>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10. </w:t>
      </w:r>
      <w:proofErr w:type="gramStart"/>
      <w:r w:rsidRPr="00265643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265643">
        <w:rPr>
          <w:sz w:val="28"/>
          <w:szCs w:val="28"/>
        </w:rPr>
        <w:t xml:space="preserve"> 28 части 1 статьи 93 Федерального закона - не </w:t>
      </w:r>
      <w:proofErr w:type="gramStart"/>
      <w:r w:rsidRPr="00265643">
        <w:rPr>
          <w:sz w:val="28"/>
          <w:szCs w:val="28"/>
        </w:rPr>
        <w:t>позднее</w:t>
      </w:r>
      <w:proofErr w:type="gramEnd"/>
      <w:r w:rsidRPr="00265643">
        <w:rPr>
          <w:sz w:val="28"/>
          <w:szCs w:val="28"/>
        </w:rPr>
        <w:t xml:space="preserve"> чем за один день до даты заключения контракта.</w:t>
      </w:r>
    </w:p>
    <w:p w:rsidR="00265643" w:rsidRPr="00265643" w:rsidRDefault="00265643" w:rsidP="00265643">
      <w:pPr>
        <w:pStyle w:val="1"/>
        <w:shd w:val="clear" w:color="auto" w:fill="auto"/>
        <w:spacing w:before="0" w:line="240" w:lineRule="auto"/>
        <w:ind w:left="20" w:right="20" w:firstLine="494"/>
        <w:rPr>
          <w:rFonts w:ascii="Times New Roman" w:hAnsi="Times New Roman" w:cs="Times New Roman"/>
          <w:sz w:val="28"/>
          <w:szCs w:val="28"/>
          <w:lang w:eastAsia="ru-RU"/>
        </w:rPr>
      </w:pPr>
      <w:r w:rsidRPr="00265643">
        <w:rPr>
          <w:rFonts w:ascii="Times New Roman" w:hAnsi="Times New Roman" w:cs="Times New Roman"/>
          <w:sz w:val="28"/>
          <w:szCs w:val="28"/>
          <w:lang w:eastAsia="ru-RU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включающие</w:t>
      </w:r>
      <w:r w:rsidR="00BA4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обоснования:</w:t>
      </w:r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proofErr w:type="gramStart"/>
      <w:r w:rsidRPr="00265643">
        <w:rPr>
          <w:sz w:val="28"/>
          <w:szCs w:val="28"/>
        </w:rPr>
        <w:t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265643" w:rsidRPr="00265643" w:rsidRDefault="00265643" w:rsidP="00265643">
      <w:pPr>
        <w:shd w:val="clear" w:color="auto" w:fill="FFFFFF"/>
        <w:ind w:firstLine="514"/>
        <w:jc w:val="both"/>
        <w:rPr>
          <w:sz w:val="28"/>
          <w:szCs w:val="28"/>
        </w:rPr>
      </w:pPr>
      <w:r w:rsidRPr="00265643">
        <w:rPr>
          <w:sz w:val="28"/>
          <w:szCs w:val="28"/>
        </w:rPr>
        <w:t xml:space="preserve">способа определения поставщика (подрядчика, исполнителя) </w:t>
      </w:r>
      <w:r w:rsidRPr="00265643">
        <w:rPr>
          <w:sz w:val="28"/>
          <w:szCs w:val="28"/>
        </w:rPr>
        <w:br/>
        <w:t>в соответствии с главой 3 Федерального закона, в том числе дополнительные требования к участникам закупки (при наличии таких требований), установленных в соответствии с частью 2 статьи 31 Федерального закона.</w:t>
      </w:r>
    </w:p>
    <w:p w:rsidR="00265643" w:rsidRPr="00265643" w:rsidRDefault="00265643" w:rsidP="00265643">
      <w:pPr>
        <w:pStyle w:val="1"/>
        <w:shd w:val="clear" w:color="auto" w:fill="auto"/>
        <w:spacing w:before="0" w:line="240" w:lineRule="auto"/>
        <w:ind w:left="20" w:right="20" w:firstLine="494"/>
        <w:rPr>
          <w:rFonts w:ascii="Times New Roman" w:hAnsi="Times New Roman" w:cs="Times New Roman"/>
          <w:sz w:val="28"/>
          <w:szCs w:val="28"/>
          <w:lang w:eastAsia="ru-RU"/>
        </w:rPr>
      </w:pPr>
      <w:r w:rsidRPr="00265643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265643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создания и введения в эксплуатацию информационной системы в сфере закупок товаров, работ, услуг для обеспечения нужд Республики Башкортостан (далее - региональная информационная система) формирование и ведение заказчиками, указанными в пункте 2 настоящего Порядка, планов-графиков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</w:t>
      </w:r>
      <w:r w:rsidRPr="00265643">
        <w:rPr>
          <w:rFonts w:ascii="Times New Roman" w:hAnsi="Times New Roman" w:cs="Times New Roman"/>
          <w:sz w:val="28"/>
          <w:szCs w:val="28"/>
          <w:lang w:eastAsia="ru-RU"/>
        </w:rPr>
        <w:br/>
        <w:t>и ведении планов-графиков закупок.</w:t>
      </w:r>
      <w:proofErr w:type="gramEnd"/>
    </w:p>
    <w:p w:rsidR="00265643" w:rsidRPr="00265643" w:rsidRDefault="00265643" w:rsidP="00265643">
      <w:pPr>
        <w:pStyle w:val="1"/>
        <w:shd w:val="clear" w:color="auto" w:fill="auto"/>
        <w:spacing w:before="0" w:line="240" w:lineRule="auto"/>
        <w:ind w:right="20" w:firstLine="460"/>
        <w:rPr>
          <w:rFonts w:ascii="Times New Roman" w:hAnsi="Times New Roman" w:cs="Times New Roman"/>
          <w:sz w:val="28"/>
          <w:szCs w:val="28"/>
          <w:lang w:eastAsia="ru-RU"/>
        </w:rPr>
      </w:pPr>
      <w:r w:rsidRPr="00265643">
        <w:rPr>
          <w:rFonts w:ascii="Times New Roman" w:hAnsi="Times New Roman" w:cs="Times New Roman"/>
          <w:sz w:val="28"/>
          <w:szCs w:val="28"/>
          <w:lang w:eastAsia="ru-RU"/>
        </w:rPr>
        <w:t>14. Включаемая в план-график закупок информация должна соответствовать показателям плана закупок, предусмотренного статьей 17 Федерального закона, в том числе:</w:t>
      </w:r>
    </w:p>
    <w:p w:rsidR="00265643" w:rsidRPr="00265643" w:rsidRDefault="00265643" w:rsidP="00265643">
      <w:pPr>
        <w:pStyle w:val="1"/>
        <w:shd w:val="clear" w:color="auto" w:fill="auto"/>
        <w:spacing w:before="0" w:line="240" w:lineRule="auto"/>
        <w:ind w:right="20" w:firstLine="460"/>
        <w:rPr>
          <w:rFonts w:ascii="Times New Roman" w:hAnsi="Times New Roman" w:cs="Times New Roman"/>
          <w:sz w:val="28"/>
          <w:szCs w:val="28"/>
          <w:lang w:eastAsia="ru-RU"/>
        </w:rPr>
      </w:pPr>
      <w:r w:rsidRPr="00265643">
        <w:rPr>
          <w:rFonts w:ascii="Times New Roman" w:hAnsi="Times New Roman" w:cs="Times New Roman"/>
          <w:sz w:val="28"/>
          <w:szCs w:val="28"/>
          <w:lang w:eastAsia="ru-RU"/>
        </w:rPr>
        <w:t xml:space="preserve">а) включаемый в план-график закупок идентификационный код закупки должен соответствовать идентификационному коду закупки, включенному </w:t>
      </w:r>
      <w:r w:rsidRPr="00265643">
        <w:rPr>
          <w:rFonts w:ascii="Times New Roman" w:hAnsi="Times New Roman" w:cs="Times New Roman"/>
          <w:sz w:val="28"/>
          <w:szCs w:val="28"/>
          <w:lang w:eastAsia="ru-RU"/>
        </w:rPr>
        <w:br/>
        <w:t>в план закупок;</w:t>
      </w:r>
    </w:p>
    <w:p w:rsidR="00265643" w:rsidRPr="00265643" w:rsidRDefault="00265643" w:rsidP="00265643">
      <w:pPr>
        <w:pStyle w:val="1"/>
        <w:shd w:val="clear" w:color="auto" w:fill="auto"/>
        <w:spacing w:before="0" w:line="240" w:lineRule="auto"/>
        <w:ind w:right="20" w:firstLine="4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643">
        <w:rPr>
          <w:rFonts w:ascii="Times New Roman" w:hAnsi="Times New Roman" w:cs="Times New Roman"/>
          <w:sz w:val="28"/>
          <w:szCs w:val="28"/>
          <w:lang w:eastAsia="ru-RU"/>
        </w:rPr>
        <w:t xml:space="preserve">б) включаемая в план-график закупок информация о начальных (максимальных) ценах контрактов, ценах контрактов, заключаемых </w:t>
      </w:r>
      <w:r w:rsidRPr="00265643">
        <w:rPr>
          <w:rFonts w:ascii="Times New Roman" w:hAnsi="Times New Roman" w:cs="Times New Roman"/>
          <w:sz w:val="28"/>
          <w:szCs w:val="28"/>
          <w:lang w:eastAsia="ru-RU"/>
        </w:rPr>
        <w:br/>
        <w:t>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265643" w:rsidRPr="00265643" w:rsidRDefault="00265643" w:rsidP="00265643">
      <w:pPr>
        <w:pStyle w:val="1"/>
        <w:shd w:val="clear" w:color="auto" w:fill="auto"/>
        <w:spacing w:before="0" w:line="240" w:lineRule="auto"/>
        <w:ind w:right="20" w:firstLine="460"/>
        <w:rPr>
          <w:rFonts w:ascii="Times New Roman" w:hAnsi="Times New Roman" w:cs="Times New Roman"/>
          <w:sz w:val="28"/>
          <w:szCs w:val="28"/>
          <w:lang w:eastAsia="ru-RU"/>
        </w:rPr>
      </w:pPr>
      <w:r w:rsidRPr="00265643">
        <w:rPr>
          <w:rFonts w:ascii="Times New Roman" w:hAnsi="Times New Roman" w:cs="Times New Roman"/>
          <w:sz w:val="28"/>
          <w:szCs w:val="28"/>
          <w:lang w:eastAsia="ru-RU"/>
        </w:rPr>
        <w:t>15. План-график закупок представляет собой единый документ, который должен содержать сведения, определенные пунктами 1, 2 требований к форме плана-графика закупок товаров, работ, услуг, утвержденных постановлением Правительства Российской Федерации от 5 июня 2015 года №554, и оформляться по форме, предусмотренной пунктом 3 указанных требований.</w:t>
      </w:r>
    </w:p>
    <w:p w:rsidR="00265643" w:rsidRPr="00F2666F" w:rsidRDefault="00265643" w:rsidP="002656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val="ru-RU"/>
        </w:rPr>
      </w:pPr>
    </w:p>
    <w:p w:rsidR="00265643" w:rsidRDefault="00265643" w:rsidP="00265643">
      <w:pPr>
        <w:shd w:val="clear" w:color="auto" w:fill="FFFFFF"/>
        <w:spacing w:before="7" w:line="331" w:lineRule="exact"/>
        <w:ind w:right="7"/>
        <w:jc w:val="both"/>
        <w:rPr>
          <w:sz w:val="28"/>
          <w:szCs w:val="28"/>
        </w:rPr>
      </w:pPr>
    </w:p>
    <w:p w:rsidR="00265643" w:rsidRDefault="00265643" w:rsidP="00265643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65643" w:rsidRDefault="00265643" w:rsidP="00265643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BA4B2D">
        <w:rPr>
          <w:sz w:val="28"/>
          <w:szCs w:val="28"/>
        </w:rPr>
        <w:t>укаевский</w:t>
      </w:r>
      <w:proofErr w:type="spellEnd"/>
      <w:r>
        <w:rPr>
          <w:sz w:val="28"/>
          <w:szCs w:val="28"/>
        </w:rPr>
        <w:t xml:space="preserve"> сельсовет МР</w:t>
      </w:r>
      <w:r w:rsidR="00BA4B2D">
        <w:rPr>
          <w:sz w:val="28"/>
          <w:szCs w:val="28"/>
        </w:rPr>
        <w:t xml:space="preserve">                                                              А.М. Баширов</w:t>
      </w:r>
      <w:bookmarkStart w:id="1" w:name="_GoBack"/>
      <w:bookmarkEnd w:id="1"/>
    </w:p>
    <w:p w:rsidR="00265643" w:rsidRPr="00E86513" w:rsidRDefault="00265643" w:rsidP="00265643">
      <w:pPr>
        <w:shd w:val="clear" w:color="auto" w:fill="FFFFFF"/>
        <w:spacing w:before="7" w:line="331" w:lineRule="exact"/>
        <w:ind w:right="7"/>
      </w:pPr>
      <w:proofErr w:type="spellStart"/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Аургазинский</w:t>
        </w:r>
        <w:proofErr w:type="spellEnd"/>
        <w:r>
          <w:rPr>
            <w:sz w:val="28"/>
            <w:szCs w:val="28"/>
          </w:rPr>
          <w:t xml:space="preserve"> район</w:t>
        </w:r>
      </w:smartTag>
      <w:r>
        <w:rPr>
          <w:sz w:val="28"/>
          <w:szCs w:val="28"/>
        </w:rPr>
        <w:t xml:space="preserve"> РБ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482C42" w:rsidRPr="00482C42" w:rsidRDefault="00482C42" w:rsidP="00482C42">
      <w:pPr>
        <w:jc w:val="center"/>
        <w:rPr>
          <w:b/>
          <w:sz w:val="28"/>
          <w:szCs w:val="28"/>
        </w:rPr>
      </w:pPr>
    </w:p>
    <w:sectPr w:rsidR="00482C42" w:rsidRPr="0048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42"/>
    <w:rsid w:val="000410F3"/>
    <w:rsid w:val="00265643"/>
    <w:rsid w:val="00482C42"/>
    <w:rsid w:val="00BA4B2D"/>
    <w:rsid w:val="00D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C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2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482C42"/>
    <w:rPr>
      <w:rFonts w:cs="Times New Roman"/>
      <w:color w:val="0000FF"/>
      <w:u w:val="single"/>
    </w:rPr>
  </w:style>
  <w:style w:type="paragraph" w:customStyle="1" w:styleId="ConsPlusNormal">
    <w:name w:val="ConsPlusNormal"/>
    <w:rsid w:val="00265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1"/>
    <w:rsid w:val="00265643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265643"/>
    <w:pPr>
      <w:widowControl w:val="0"/>
      <w:shd w:val="clear" w:color="auto" w:fill="FFFFFF"/>
      <w:spacing w:before="54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C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2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482C42"/>
    <w:rPr>
      <w:rFonts w:cs="Times New Roman"/>
      <w:color w:val="0000FF"/>
      <w:u w:val="single"/>
    </w:rPr>
  </w:style>
  <w:style w:type="paragraph" w:customStyle="1" w:styleId="ConsPlusNormal">
    <w:name w:val="ConsPlusNormal"/>
    <w:rsid w:val="00265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1"/>
    <w:rsid w:val="00265643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265643"/>
    <w:pPr>
      <w:widowControl w:val="0"/>
      <w:shd w:val="clear" w:color="auto" w:fill="FFFFFF"/>
      <w:spacing w:before="54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tukaevo.ru/alpu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F0C324D771740D2A87EEFB6B2FDA10B324679B529FD79DCCE804B013F076755F001530FD61755lCx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0F0C324D771740D2A87EEFB6B2FDA10B324679B529FD79DCCE804B013F076755F001530FD71355lC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2</cp:revision>
  <dcterms:created xsi:type="dcterms:W3CDTF">2020-04-09T04:22:00Z</dcterms:created>
  <dcterms:modified xsi:type="dcterms:W3CDTF">2020-04-09T04:45:00Z</dcterms:modified>
</cp:coreProperties>
</file>